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8EE3C" w14:textId="72CFF6E1" w:rsidR="00AC4219" w:rsidRDefault="00AC4219" w:rsidP="00AC4219">
      <w:pPr>
        <w:spacing w:after="0"/>
        <w:rPr>
          <w:rFonts w:ascii="Times New Roman" w:hAnsi="Times New Roman" w:cs="Times New Roman"/>
          <w:sz w:val="24"/>
          <w:szCs w:val="24"/>
        </w:rPr>
      </w:pPr>
      <w:r>
        <w:rPr>
          <w:rFonts w:ascii="Times New Roman" w:hAnsi="Times New Roman" w:cs="Times New Roman"/>
          <w:sz w:val="24"/>
          <w:szCs w:val="24"/>
        </w:rPr>
        <w:t>M1 Major Assignment: Structured Teaching</w:t>
      </w:r>
    </w:p>
    <w:p w14:paraId="2F3F126C" w14:textId="58B08F71" w:rsidR="00AC4219" w:rsidRDefault="00AC4219" w:rsidP="00AC4219">
      <w:pPr>
        <w:spacing w:after="0"/>
        <w:rPr>
          <w:rFonts w:ascii="Times New Roman" w:hAnsi="Times New Roman" w:cs="Times New Roman"/>
          <w:sz w:val="24"/>
          <w:szCs w:val="24"/>
        </w:rPr>
      </w:pPr>
      <w:r>
        <w:rPr>
          <w:rFonts w:ascii="Times New Roman" w:hAnsi="Times New Roman" w:cs="Times New Roman"/>
          <w:sz w:val="24"/>
          <w:szCs w:val="24"/>
        </w:rPr>
        <w:t>Zack Cartmel</w:t>
      </w:r>
    </w:p>
    <w:p w14:paraId="087BBAB2" w14:textId="10E9F127" w:rsidR="00AC4219" w:rsidRDefault="00AC4219" w:rsidP="00AC4219">
      <w:pPr>
        <w:spacing w:after="0"/>
        <w:rPr>
          <w:rFonts w:ascii="Times New Roman" w:hAnsi="Times New Roman" w:cs="Times New Roman"/>
          <w:sz w:val="24"/>
          <w:szCs w:val="24"/>
        </w:rPr>
      </w:pPr>
      <w:r>
        <w:rPr>
          <w:rFonts w:ascii="Times New Roman" w:hAnsi="Times New Roman" w:cs="Times New Roman"/>
          <w:sz w:val="24"/>
          <w:szCs w:val="24"/>
        </w:rPr>
        <w:t>SPED 860</w:t>
      </w:r>
    </w:p>
    <w:p w14:paraId="79D52D19" w14:textId="02300050" w:rsidR="00AC4219" w:rsidRDefault="00AC4219" w:rsidP="00AC4219">
      <w:pPr>
        <w:spacing w:after="0"/>
        <w:rPr>
          <w:rFonts w:ascii="Times New Roman" w:hAnsi="Times New Roman" w:cs="Times New Roman"/>
          <w:sz w:val="24"/>
          <w:szCs w:val="24"/>
        </w:rPr>
      </w:pPr>
    </w:p>
    <w:p w14:paraId="438E8B7D" w14:textId="75EBE8FA" w:rsidR="00694200" w:rsidRPr="00694200" w:rsidRDefault="00694200" w:rsidP="006942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Description of Student</w:t>
      </w:r>
    </w:p>
    <w:p w14:paraId="5E5E45A5" w14:textId="27B059EF" w:rsidR="00694200" w:rsidRDefault="00AC4219" w:rsidP="00694200">
      <w:pPr>
        <w:spacing w:after="0"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is a 4</w:t>
      </w:r>
      <w:r w:rsidRPr="00AC4219">
        <w:rPr>
          <w:rFonts w:ascii="Times New Roman" w:hAnsi="Times New Roman" w:cs="Times New Roman"/>
          <w:sz w:val="24"/>
          <w:szCs w:val="24"/>
          <w:vertAlign w:val="superscript"/>
        </w:rPr>
        <w:t>th</w:t>
      </w:r>
      <w:r>
        <w:rPr>
          <w:rFonts w:ascii="Times New Roman" w:hAnsi="Times New Roman" w:cs="Times New Roman"/>
          <w:sz w:val="24"/>
          <w:szCs w:val="24"/>
        </w:rPr>
        <w:t xml:space="preserve"> grade student who meets eligibility for autism support based on IDEA criteria. She enjoys music, playing outside, and building with Lego. </w:t>
      </w:r>
      <w:r w:rsidR="00C04E5B">
        <w:rPr>
          <w:rFonts w:ascii="Times New Roman" w:hAnsi="Times New Roman" w:cs="Times New Roman"/>
          <w:sz w:val="24"/>
          <w:szCs w:val="24"/>
        </w:rPr>
        <w:t>Sh</w:t>
      </w:r>
      <w:r w:rsidR="00275D98">
        <w:rPr>
          <w:rFonts w:ascii="Times New Roman" w:hAnsi="Times New Roman" w:cs="Times New Roman"/>
          <w:sz w:val="24"/>
          <w:szCs w:val="24"/>
        </w:rPr>
        <w:t xml:space="preserve">e enjoys staying busy and working on tasks or engaging with toys. She has strong play skills and can be left to play independently for up to half an hour without any disruptions. </w:t>
      </w:r>
      <w:proofErr w:type="spellStart"/>
      <w:r w:rsidR="00275D98">
        <w:rPr>
          <w:rFonts w:ascii="Times New Roman" w:hAnsi="Times New Roman" w:cs="Times New Roman"/>
          <w:sz w:val="24"/>
          <w:szCs w:val="24"/>
        </w:rPr>
        <w:t>Nevah</w:t>
      </w:r>
      <w:proofErr w:type="spellEnd"/>
      <w:r w:rsidR="00275D98">
        <w:rPr>
          <w:rFonts w:ascii="Times New Roman" w:hAnsi="Times New Roman" w:cs="Times New Roman"/>
          <w:sz w:val="24"/>
          <w:szCs w:val="24"/>
        </w:rPr>
        <w:t xml:space="preserve"> is in a self-contained classroom for students with autism. There are three other students in her class with one teacher and one paraprofessional. </w:t>
      </w:r>
      <w:proofErr w:type="spellStart"/>
      <w:r w:rsidR="00275D98">
        <w:rPr>
          <w:rFonts w:ascii="Times New Roman" w:hAnsi="Times New Roman" w:cs="Times New Roman"/>
          <w:sz w:val="24"/>
          <w:szCs w:val="24"/>
        </w:rPr>
        <w:t>Nevah</w:t>
      </w:r>
      <w:proofErr w:type="spellEnd"/>
      <w:r w:rsidR="00275D98">
        <w:rPr>
          <w:rFonts w:ascii="Times New Roman" w:hAnsi="Times New Roman" w:cs="Times New Roman"/>
          <w:sz w:val="24"/>
          <w:szCs w:val="24"/>
        </w:rPr>
        <w:t xml:space="preserve"> remains on task when given work to do or given the instruction to choose a toy to play with. </w:t>
      </w:r>
      <w:proofErr w:type="spellStart"/>
      <w:r w:rsidR="00275D98">
        <w:rPr>
          <w:rFonts w:ascii="Times New Roman" w:hAnsi="Times New Roman" w:cs="Times New Roman"/>
          <w:sz w:val="24"/>
          <w:szCs w:val="24"/>
        </w:rPr>
        <w:t>Nevah</w:t>
      </w:r>
      <w:proofErr w:type="spellEnd"/>
      <w:r w:rsidR="00275D98">
        <w:rPr>
          <w:rFonts w:ascii="Times New Roman" w:hAnsi="Times New Roman" w:cs="Times New Roman"/>
          <w:sz w:val="24"/>
          <w:szCs w:val="24"/>
        </w:rPr>
        <w:t xml:space="preserve"> displays problem behavior when asked to transition between tasks. She will cry, scratch, or scream when instructed to clean up or when her time is up to work on a task. Currently, </w:t>
      </w:r>
      <w:proofErr w:type="spellStart"/>
      <w:r w:rsidR="00275D98">
        <w:rPr>
          <w:rFonts w:ascii="Times New Roman" w:hAnsi="Times New Roman" w:cs="Times New Roman"/>
          <w:sz w:val="24"/>
          <w:szCs w:val="24"/>
        </w:rPr>
        <w:t>Nevah</w:t>
      </w:r>
      <w:proofErr w:type="spellEnd"/>
      <w:r w:rsidR="00275D98">
        <w:rPr>
          <w:rFonts w:ascii="Times New Roman" w:hAnsi="Times New Roman" w:cs="Times New Roman"/>
          <w:sz w:val="24"/>
          <w:szCs w:val="24"/>
        </w:rPr>
        <w:t xml:space="preserve"> is not given any warning when it is time to change tasks. The teacher keeps track of the time and instructs students that their time with a toy is up or that they need to move on to the next task or </w:t>
      </w:r>
      <w:r w:rsidR="00694200">
        <w:rPr>
          <w:rFonts w:ascii="Times New Roman" w:hAnsi="Times New Roman" w:cs="Times New Roman"/>
          <w:sz w:val="24"/>
          <w:szCs w:val="24"/>
        </w:rPr>
        <w:t>activity</w:t>
      </w:r>
      <w:r w:rsidR="00275D98">
        <w:rPr>
          <w:rFonts w:ascii="Times New Roman" w:hAnsi="Times New Roman" w:cs="Times New Roman"/>
          <w:sz w:val="24"/>
          <w:szCs w:val="24"/>
        </w:rPr>
        <w:t>.</w:t>
      </w:r>
      <w:r w:rsidR="002B354B">
        <w:rPr>
          <w:rFonts w:ascii="Times New Roman" w:hAnsi="Times New Roman" w:cs="Times New Roman"/>
          <w:sz w:val="24"/>
          <w:szCs w:val="24"/>
        </w:rPr>
        <w:t xml:space="preserve"> I hypothesize that </w:t>
      </w:r>
      <w:r w:rsidR="00694200">
        <w:rPr>
          <w:rFonts w:ascii="Times New Roman" w:hAnsi="Times New Roman" w:cs="Times New Roman"/>
          <w:sz w:val="24"/>
          <w:szCs w:val="24"/>
        </w:rPr>
        <w:t xml:space="preserve">the lack of support during transitions is impacting </w:t>
      </w:r>
      <w:proofErr w:type="spellStart"/>
      <w:r w:rsidR="00694200">
        <w:rPr>
          <w:rFonts w:ascii="Times New Roman" w:hAnsi="Times New Roman" w:cs="Times New Roman"/>
          <w:sz w:val="24"/>
          <w:szCs w:val="24"/>
        </w:rPr>
        <w:t>Nevah’s</w:t>
      </w:r>
      <w:proofErr w:type="spellEnd"/>
      <w:r w:rsidR="00694200">
        <w:rPr>
          <w:rFonts w:ascii="Times New Roman" w:hAnsi="Times New Roman" w:cs="Times New Roman"/>
          <w:sz w:val="24"/>
          <w:szCs w:val="24"/>
        </w:rPr>
        <w:t xml:space="preserve"> ability to transition appropriately.</w:t>
      </w:r>
    </w:p>
    <w:p w14:paraId="3376E60A" w14:textId="33461BA9" w:rsidR="005776CF" w:rsidRDefault="005776CF" w:rsidP="0069420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believe that a visual schedule and </w:t>
      </w:r>
      <w:r w:rsidR="000A3B69">
        <w:rPr>
          <w:rFonts w:ascii="Times New Roman" w:hAnsi="Times New Roman" w:cs="Times New Roman"/>
          <w:sz w:val="24"/>
          <w:szCs w:val="24"/>
        </w:rPr>
        <w:t xml:space="preserve">visual timer will help </w:t>
      </w:r>
      <w:proofErr w:type="spellStart"/>
      <w:r w:rsidR="000A3B69">
        <w:rPr>
          <w:rFonts w:ascii="Times New Roman" w:hAnsi="Times New Roman" w:cs="Times New Roman"/>
          <w:sz w:val="24"/>
          <w:szCs w:val="24"/>
        </w:rPr>
        <w:t>Nevah</w:t>
      </w:r>
      <w:proofErr w:type="spellEnd"/>
      <w:r w:rsidR="000A3B69">
        <w:rPr>
          <w:rFonts w:ascii="Times New Roman" w:hAnsi="Times New Roman" w:cs="Times New Roman"/>
          <w:sz w:val="24"/>
          <w:szCs w:val="24"/>
        </w:rPr>
        <w:t xml:space="preserve"> know what is coming next and how much time she has left with a particular activity. Sam and the AFIRM Team (2015) say that a student should be able to answer four questions at any point during their day. These questions are:</w:t>
      </w:r>
    </w:p>
    <w:p w14:paraId="239FFF02" w14:textId="7058FA1E" w:rsidR="000A3B69" w:rsidRDefault="000A3B69" w:rsidP="0069420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What should I be doing right now?</w:t>
      </w:r>
    </w:p>
    <w:p w14:paraId="20804C75" w14:textId="44A91CF4" w:rsidR="000A3B69" w:rsidRDefault="000A3B69" w:rsidP="0069420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How much will I do/How long will an activity last?</w:t>
      </w:r>
    </w:p>
    <w:p w14:paraId="26C894D5" w14:textId="4D75D3BE" w:rsidR="000A3B69" w:rsidRDefault="000A3B69" w:rsidP="0069420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How will I know when I am finished?</w:t>
      </w:r>
    </w:p>
    <w:p w14:paraId="3C48F85D" w14:textId="163208E4" w:rsidR="000A3B69" w:rsidRDefault="000A3B69" w:rsidP="0069420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What do I do next?</w:t>
      </w:r>
    </w:p>
    <w:p w14:paraId="188BDD16" w14:textId="2D4BAB98" w:rsidR="000A3B69" w:rsidRDefault="000A3B69" w:rsidP="000A3B69">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 visual schedule and visual timer will help her be able to answer these questions by showing her what to do, what comes next, and how long each activity lasts for.</w:t>
      </w:r>
    </w:p>
    <w:p w14:paraId="5112ABFF" w14:textId="5D4C004C" w:rsidR="00694200" w:rsidRDefault="00694200" w:rsidP="00694200">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Student Schedule</w:t>
      </w:r>
    </w:p>
    <w:p w14:paraId="0688A3A8" w14:textId="537AC501" w:rsidR="00AC4219" w:rsidRDefault="00694200" w:rsidP="00AC4219">
      <w:pPr>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spends most of her time in the self-contained classroom. This is where she works on academic, classroom, and vocational skills.</w:t>
      </w:r>
      <w:r w:rsidR="000A3B69">
        <w:rPr>
          <w:rFonts w:ascii="Times New Roman" w:hAnsi="Times New Roman" w:cs="Times New Roman"/>
          <w:sz w:val="24"/>
          <w:szCs w:val="24"/>
        </w:rPr>
        <w:t xml:space="preserve"> She also transitions to an art classroom, to the gym for PE, and to the cafeteria for lunch. Here is </w:t>
      </w:r>
      <w:proofErr w:type="spellStart"/>
      <w:r w:rsidR="000A3B69">
        <w:rPr>
          <w:rFonts w:ascii="Times New Roman" w:hAnsi="Times New Roman" w:cs="Times New Roman"/>
          <w:sz w:val="24"/>
          <w:szCs w:val="24"/>
        </w:rPr>
        <w:t>Nevah’s</w:t>
      </w:r>
      <w:proofErr w:type="spellEnd"/>
      <w:r w:rsidR="000A3B69">
        <w:rPr>
          <w:rFonts w:ascii="Times New Roman" w:hAnsi="Times New Roman" w:cs="Times New Roman"/>
          <w:sz w:val="24"/>
          <w:szCs w:val="24"/>
        </w:rPr>
        <w:t xml:space="preserve"> schedule for the day:</w:t>
      </w:r>
    </w:p>
    <w:p w14:paraId="27E4A2E3" w14:textId="111D2180" w:rsidR="000A3B69" w:rsidRPr="00A008D7" w:rsidRDefault="000A3B69" w:rsidP="00A008D7">
      <w:pPr>
        <w:pStyle w:val="ListParagraph"/>
        <w:numPr>
          <w:ilvl w:val="0"/>
          <w:numId w:val="1"/>
        </w:numPr>
        <w:spacing w:after="0" w:line="480" w:lineRule="auto"/>
        <w:rPr>
          <w:rFonts w:ascii="Times New Roman" w:hAnsi="Times New Roman" w:cs="Times New Roman"/>
          <w:sz w:val="24"/>
          <w:szCs w:val="24"/>
        </w:rPr>
      </w:pPr>
      <w:r w:rsidRPr="00A008D7">
        <w:rPr>
          <w:rFonts w:ascii="Times New Roman" w:hAnsi="Times New Roman" w:cs="Times New Roman"/>
          <w:sz w:val="24"/>
          <w:szCs w:val="24"/>
        </w:rPr>
        <w:t xml:space="preserve">Arrival and breakfast </w:t>
      </w:r>
      <w:proofErr w:type="gramStart"/>
      <w:r w:rsidRPr="00A008D7">
        <w:rPr>
          <w:rFonts w:ascii="Times New Roman" w:hAnsi="Times New Roman" w:cs="Times New Roman"/>
          <w:sz w:val="24"/>
          <w:szCs w:val="24"/>
        </w:rPr>
        <w:t>–</w:t>
      </w:r>
      <w:r w:rsidR="002F5D40">
        <w:rPr>
          <w:rFonts w:ascii="Times New Roman" w:hAnsi="Times New Roman" w:cs="Times New Roman"/>
          <w:sz w:val="24"/>
          <w:szCs w:val="24"/>
        </w:rPr>
        <w:t xml:space="preserve"> </w:t>
      </w:r>
      <w:r w:rsidRPr="00A008D7">
        <w:rPr>
          <w:rFonts w:ascii="Times New Roman" w:hAnsi="Times New Roman" w:cs="Times New Roman"/>
          <w:sz w:val="24"/>
          <w:szCs w:val="24"/>
        </w:rPr>
        <w:t xml:space="preserve"> </w:t>
      </w:r>
      <w:proofErr w:type="spellStart"/>
      <w:r w:rsidRPr="00A008D7">
        <w:rPr>
          <w:rFonts w:ascii="Times New Roman" w:hAnsi="Times New Roman" w:cs="Times New Roman"/>
          <w:sz w:val="24"/>
          <w:szCs w:val="24"/>
        </w:rPr>
        <w:t>Nevah</w:t>
      </w:r>
      <w:proofErr w:type="spellEnd"/>
      <w:proofErr w:type="gramEnd"/>
      <w:r w:rsidRPr="00A008D7">
        <w:rPr>
          <w:rFonts w:ascii="Times New Roman" w:hAnsi="Times New Roman" w:cs="Times New Roman"/>
          <w:sz w:val="24"/>
          <w:szCs w:val="24"/>
        </w:rPr>
        <w:t xml:space="preserve"> is dropped off by the bus and is picked up by the paraprofessional. She is brought to the cafeteria to get breakfast.</w:t>
      </w:r>
    </w:p>
    <w:p w14:paraId="05CCD2E6" w14:textId="0FC0AD8B" w:rsidR="000A3B69" w:rsidRPr="00A008D7" w:rsidRDefault="000A3B69" w:rsidP="00A008D7">
      <w:pPr>
        <w:pStyle w:val="ListParagraph"/>
        <w:numPr>
          <w:ilvl w:val="0"/>
          <w:numId w:val="1"/>
        </w:numPr>
        <w:spacing w:after="0" w:line="480" w:lineRule="auto"/>
        <w:rPr>
          <w:rFonts w:ascii="Times New Roman" w:hAnsi="Times New Roman" w:cs="Times New Roman"/>
          <w:sz w:val="24"/>
          <w:szCs w:val="24"/>
        </w:rPr>
      </w:pPr>
      <w:r w:rsidRPr="00A008D7">
        <w:rPr>
          <w:rFonts w:ascii="Times New Roman" w:hAnsi="Times New Roman" w:cs="Times New Roman"/>
          <w:sz w:val="24"/>
          <w:szCs w:val="24"/>
        </w:rPr>
        <w:t xml:space="preserve">Transition to classroom – </w:t>
      </w:r>
      <w:proofErr w:type="spellStart"/>
      <w:r w:rsidRPr="00A008D7">
        <w:rPr>
          <w:rFonts w:ascii="Times New Roman" w:hAnsi="Times New Roman" w:cs="Times New Roman"/>
          <w:sz w:val="24"/>
          <w:szCs w:val="24"/>
        </w:rPr>
        <w:t>Nevah</w:t>
      </w:r>
      <w:proofErr w:type="spellEnd"/>
      <w:r w:rsidRPr="00A008D7">
        <w:rPr>
          <w:rFonts w:ascii="Times New Roman" w:hAnsi="Times New Roman" w:cs="Times New Roman"/>
          <w:sz w:val="24"/>
          <w:szCs w:val="24"/>
        </w:rPr>
        <w:t xml:space="preserve"> and her classmates walk together from the cafeteria to the classroom where they put their backpacks in cubbies and put their </w:t>
      </w:r>
      <w:r w:rsidR="000406DB" w:rsidRPr="00A008D7">
        <w:rPr>
          <w:rFonts w:ascii="Times New Roman" w:hAnsi="Times New Roman" w:cs="Times New Roman"/>
          <w:sz w:val="24"/>
          <w:szCs w:val="24"/>
        </w:rPr>
        <w:t>take home folders in a tray on the teacher’s desk.</w:t>
      </w:r>
    </w:p>
    <w:p w14:paraId="4E432F8E" w14:textId="07953CBD" w:rsidR="000406DB" w:rsidRPr="00A008D7" w:rsidRDefault="000406DB" w:rsidP="00A008D7">
      <w:pPr>
        <w:pStyle w:val="ListParagraph"/>
        <w:numPr>
          <w:ilvl w:val="0"/>
          <w:numId w:val="1"/>
        </w:numPr>
        <w:spacing w:after="0" w:line="480" w:lineRule="auto"/>
        <w:rPr>
          <w:rFonts w:ascii="Times New Roman" w:hAnsi="Times New Roman" w:cs="Times New Roman"/>
          <w:sz w:val="24"/>
          <w:szCs w:val="24"/>
        </w:rPr>
      </w:pPr>
      <w:r w:rsidRPr="00A008D7">
        <w:rPr>
          <w:rFonts w:ascii="Times New Roman" w:hAnsi="Times New Roman" w:cs="Times New Roman"/>
          <w:sz w:val="24"/>
          <w:szCs w:val="24"/>
        </w:rPr>
        <w:t>Circle Time</w:t>
      </w:r>
      <w:r w:rsidR="00A008D7" w:rsidRPr="00A008D7">
        <w:rPr>
          <w:rFonts w:ascii="Times New Roman" w:hAnsi="Times New Roman" w:cs="Times New Roman"/>
          <w:sz w:val="24"/>
          <w:szCs w:val="24"/>
        </w:rPr>
        <w:t xml:space="preserve"> – </w:t>
      </w:r>
      <w:proofErr w:type="spellStart"/>
      <w:r w:rsidR="00A008D7" w:rsidRPr="00A008D7">
        <w:rPr>
          <w:rFonts w:ascii="Times New Roman" w:hAnsi="Times New Roman" w:cs="Times New Roman"/>
          <w:sz w:val="24"/>
          <w:szCs w:val="24"/>
        </w:rPr>
        <w:t>Nevah</w:t>
      </w:r>
      <w:proofErr w:type="spellEnd"/>
      <w:r w:rsidR="00A008D7" w:rsidRPr="00A008D7">
        <w:rPr>
          <w:rFonts w:ascii="Times New Roman" w:hAnsi="Times New Roman" w:cs="Times New Roman"/>
          <w:sz w:val="24"/>
          <w:szCs w:val="24"/>
        </w:rPr>
        <w:t xml:space="preserve"> and classmates participate in a group instruction time where they go over the months, days of the week, the day’s date, the weather, and read a story as a class.</w:t>
      </w:r>
    </w:p>
    <w:p w14:paraId="375E5A73" w14:textId="6E34EEF6" w:rsidR="00A008D7" w:rsidRDefault="00A008D7" w:rsidP="00A008D7">
      <w:pPr>
        <w:pStyle w:val="ListParagraph"/>
        <w:numPr>
          <w:ilvl w:val="0"/>
          <w:numId w:val="1"/>
        </w:numPr>
        <w:spacing w:after="0" w:line="480" w:lineRule="auto"/>
        <w:rPr>
          <w:rFonts w:ascii="Times New Roman" w:hAnsi="Times New Roman" w:cs="Times New Roman"/>
          <w:sz w:val="24"/>
          <w:szCs w:val="24"/>
        </w:rPr>
      </w:pPr>
      <w:r w:rsidRPr="00A008D7">
        <w:rPr>
          <w:rFonts w:ascii="Times New Roman" w:hAnsi="Times New Roman" w:cs="Times New Roman"/>
          <w:sz w:val="24"/>
          <w:szCs w:val="24"/>
        </w:rPr>
        <w:t>Lessons with Teacher</w:t>
      </w:r>
      <w:r>
        <w:rPr>
          <w:rFonts w:ascii="Times New Roman" w:hAnsi="Times New Roman" w:cs="Times New Roman"/>
          <w:sz w:val="24"/>
          <w:szCs w:val="24"/>
        </w:rPr>
        <w:t xml:space="preserve"> – This is the 1:1 instructional time. The teacher will make use of a token board while working with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to establish how much instructional time is left.</w:t>
      </w:r>
    </w:p>
    <w:p w14:paraId="3E17C91A" w14:textId="7FC05537" w:rsidR="00A008D7" w:rsidRDefault="00A008D7" w:rsidP="00A008D7">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Art –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transitions with her peers to attend art with same aged general education peers with the support of the special education teacher and paraprofessional.</w:t>
      </w:r>
    </w:p>
    <w:p w14:paraId="7579170E" w14:textId="57F3A99D" w:rsidR="00A008D7" w:rsidRDefault="00A008D7" w:rsidP="00A008D7">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Lunch</w:t>
      </w:r>
    </w:p>
    <w:p w14:paraId="39BEE21F" w14:textId="74C950EE" w:rsidR="00A008D7" w:rsidRDefault="00A008D7" w:rsidP="00A008D7">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Independent Work –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will follow an activity binder with pictures of different independent tasks to know what activity she is working on and what activities she needs to do. When she reaches the back of the binder she will know she is finished and will see a picture of a preferred item as a reward for completing the binder.</w:t>
      </w:r>
    </w:p>
    <w:p w14:paraId="04244FC5" w14:textId="1FB11EBE" w:rsidR="00A008D7" w:rsidRDefault="00A008D7" w:rsidP="00A008D7">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PE –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and her classmates participate in a general education PE class with the support of their special education teacher and paraprofessional.</w:t>
      </w:r>
    </w:p>
    <w:p w14:paraId="7D79017C" w14:textId="240F73BD" w:rsidR="00A008D7" w:rsidRDefault="00A008D7" w:rsidP="00A008D7">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Snack</w:t>
      </w:r>
    </w:p>
    <w:p w14:paraId="7FD7D766" w14:textId="5F081106" w:rsidR="00A008D7" w:rsidRDefault="00A008D7" w:rsidP="00A008D7">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Independent Work -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will follow an activity binder with pictures of different independent tasks to know what activity she is working on and what activities she needs to do. When she reaches the back of the binder she will know she is finished and will see a picture of a preferred item as a reward for completing the binder.</w:t>
      </w:r>
    </w:p>
    <w:p w14:paraId="3E683CB5" w14:textId="388F8FB7" w:rsidR="00A008D7" w:rsidRDefault="00A008D7" w:rsidP="00A008D7">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Bus home</w:t>
      </w:r>
    </w:p>
    <w:p w14:paraId="76893EDC" w14:textId="31562783" w:rsidR="00A008D7" w:rsidRDefault="00522D83" w:rsidP="00A008D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Within the self-contained classroom there </w:t>
      </w:r>
      <w:r w:rsidR="00D902C7">
        <w:rPr>
          <w:rFonts w:ascii="Times New Roman" w:hAnsi="Times New Roman" w:cs="Times New Roman"/>
          <w:sz w:val="24"/>
          <w:szCs w:val="24"/>
        </w:rPr>
        <w:t xml:space="preserve">are </w:t>
      </w:r>
      <w:r>
        <w:rPr>
          <w:rFonts w:ascii="Times New Roman" w:hAnsi="Times New Roman" w:cs="Times New Roman"/>
          <w:sz w:val="24"/>
          <w:szCs w:val="24"/>
        </w:rPr>
        <w:t>designated spaces for group instruction, 1:1 instruction, leisure</w:t>
      </w:r>
      <w:r w:rsidR="00D902C7">
        <w:rPr>
          <w:rFonts w:ascii="Times New Roman" w:hAnsi="Times New Roman" w:cs="Times New Roman"/>
          <w:sz w:val="24"/>
          <w:szCs w:val="24"/>
        </w:rPr>
        <w:t xml:space="preserve"> or play time, and independent work.</w:t>
      </w:r>
    </w:p>
    <w:p w14:paraId="46C72184" w14:textId="2951C295" w:rsidR="00D902C7" w:rsidRDefault="00D902C7" w:rsidP="00A008D7">
      <w:pPr>
        <w:spacing w:after="0" w:line="480" w:lineRule="auto"/>
        <w:rPr>
          <w:rFonts w:ascii="Times New Roman" w:hAnsi="Times New Roman" w:cs="Times New Roman"/>
          <w:sz w:val="24"/>
          <w:szCs w:val="24"/>
        </w:rPr>
      </w:pPr>
      <w:r>
        <w:rPr>
          <w:rFonts w:eastAsia="Times New Roman"/>
          <w:noProof/>
        </w:rPr>
        <w:drawing>
          <wp:anchor distT="0" distB="0" distL="114300" distR="114300" simplePos="0" relativeHeight="251658240" behindDoc="0" locked="0" layoutInCell="1" allowOverlap="1" wp14:anchorId="7ADEDC77" wp14:editId="7FC9495A">
            <wp:simplePos x="0" y="0"/>
            <wp:positionH relativeFrom="margin">
              <wp:align>right</wp:align>
            </wp:positionH>
            <wp:positionV relativeFrom="paragraph">
              <wp:posOffset>210820</wp:posOffset>
            </wp:positionV>
            <wp:extent cx="5943600" cy="4457700"/>
            <wp:effectExtent l="0" t="0" r="0" b="0"/>
            <wp:wrapSquare wrapText="bothSides"/>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A76BE0-CC8E-4AA0-970F-F7F0ADE6B5C9" descr="Imag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Example of an independent work table:</w:t>
      </w:r>
    </w:p>
    <w:p w14:paraId="1F834E82" w14:textId="7BF97CD8" w:rsidR="00D902C7" w:rsidRDefault="00D902C7" w:rsidP="00A008D7">
      <w:pPr>
        <w:spacing w:after="0" w:line="480" w:lineRule="auto"/>
        <w:rPr>
          <w:rFonts w:ascii="Times New Roman" w:hAnsi="Times New Roman" w:cs="Times New Roman"/>
          <w:sz w:val="24"/>
          <w:szCs w:val="24"/>
        </w:rPr>
      </w:pPr>
      <w:r>
        <w:rPr>
          <w:rFonts w:eastAsia="Times New Roman"/>
          <w:noProof/>
        </w:rPr>
        <w:lastRenderedPageBreak/>
        <w:drawing>
          <wp:anchor distT="0" distB="0" distL="114300" distR="114300" simplePos="0" relativeHeight="251659264" behindDoc="0" locked="0" layoutInCell="1" allowOverlap="1" wp14:anchorId="70B4DCCF" wp14:editId="42127983">
            <wp:simplePos x="0" y="0"/>
            <wp:positionH relativeFrom="margin">
              <wp:align>right</wp:align>
            </wp:positionH>
            <wp:positionV relativeFrom="paragraph">
              <wp:posOffset>198120</wp:posOffset>
            </wp:positionV>
            <wp:extent cx="5943600" cy="4457700"/>
            <wp:effectExtent l="0" t="0" r="0" b="0"/>
            <wp:wrapSquare wrapText="bothSides"/>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3A5ABB-531C-4789-BABD-59322739742F" descr="Ima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Example of a group instruction table:</w:t>
      </w:r>
    </w:p>
    <w:p w14:paraId="3D2F92BB" w14:textId="7FABF3D0" w:rsidR="00D902C7" w:rsidRDefault="00D902C7" w:rsidP="00A008D7">
      <w:pPr>
        <w:spacing w:after="0" w:line="480" w:lineRule="auto"/>
        <w:rPr>
          <w:rFonts w:ascii="Times New Roman" w:hAnsi="Times New Roman" w:cs="Times New Roman"/>
          <w:sz w:val="24"/>
          <w:szCs w:val="24"/>
        </w:rPr>
      </w:pPr>
    </w:p>
    <w:p w14:paraId="36DDBA8D" w14:textId="353E6B9F" w:rsidR="00D902C7" w:rsidRDefault="003973D6" w:rsidP="00A008D7">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212A3F13" wp14:editId="3567916C">
            <wp:simplePos x="0" y="0"/>
            <wp:positionH relativeFrom="column">
              <wp:posOffset>-28575</wp:posOffset>
            </wp:positionH>
            <wp:positionV relativeFrom="paragraph">
              <wp:posOffset>266700</wp:posOffset>
            </wp:positionV>
            <wp:extent cx="5943600" cy="76917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Classroom layout example:</w:t>
      </w:r>
    </w:p>
    <w:p w14:paraId="395A1D18" w14:textId="511AFE1B" w:rsidR="00135A43" w:rsidRDefault="00135A43" w:rsidP="00A008D7">
      <w:pPr>
        <w:spacing w:after="0" w:line="480" w:lineRule="auto"/>
        <w:rPr>
          <w:rFonts w:ascii="Times New Roman" w:hAnsi="Times New Roman" w:cs="Times New Roman"/>
          <w:sz w:val="24"/>
          <w:szCs w:val="24"/>
        </w:rPr>
      </w:pPr>
    </w:p>
    <w:p w14:paraId="3FED808C" w14:textId="4882E05E" w:rsidR="00135A43" w:rsidRPr="00135A43" w:rsidRDefault="00135A43" w:rsidP="00135A43">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14:anchorId="5B481D02" wp14:editId="53340480">
                <wp:simplePos x="0" y="0"/>
                <wp:positionH relativeFrom="margin">
                  <wp:align>left</wp:align>
                </wp:positionH>
                <wp:positionV relativeFrom="paragraph">
                  <wp:posOffset>1003935</wp:posOffset>
                </wp:positionV>
                <wp:extent cx="2669540" cy="3237230"/>
                <wp:effectExtent l="0" t="0" r="0" b="1270"/>
                <wp:wrapSquare wrapText="bothSides"/>
                <wp:docPr id="12" name="Group 12"/>
                <wp:cNvGraphicFramePr/>
                <a:graphic xmlns:a="http://schemas.openxmlformats.org/drawingml/2006/main">
                  <a:graphicData uri="http://schemas.microsoft.com/office/word/2010/wordprocessingGroup">
                    <wpg:wgp>
                      <wpg:cNvGrpSpPr/>
                      <wpg:grpSpPr>
                        <a:xfrm>
                          <a:off x="0" y="0"/>
                          <a:ext cx="2669540" cy="3237230"/>
                          <a:chOff x="0" y="0"/>
                          <a:chExt cx="2669540" cy="3237230"/>
                        </a:xfrm>
                      </wpg:grpSpPr>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669540" cy="2743200"/>
                          </a:xfrm>
                          <a:prstGeom prst="rect">
                            <a:avLst/>
                          </a:prstGeom>
                        </pic:spPr>
                      </pic:pic>
                      <wps:wsp>
                        <wps:cNvPr id="11" name="Text Box 11"/>
                        <wps:cNvSpPr txBox="1"/>
                        <wps:spPr>
                          <a:xfrm>
                            <a:off x="0" y="2743200"/>
                            <a:ext cx="2669540" cy="494030"/>
                          </a:xfrm>
                          <a:prstGeom prst="rect">
                            <a:avLst/>
                          </a:prstGeom>
                          <a:solidFill>
                            <a:prstClr val="white"/>
                          </a:solidFill>
                          <a:ln>
                            <a:noFill/>
                          </a:ln>
                        </wps:spPr>
                        <wps:txbx>
                          <w:txbxContent>
                            <w:p w14:paraId="738CB796" w14:textId="2E310740" w:rsidR="00135A43" w:rsidRPr="00135A43" w:rsidRDefault="00135A43" w:rsidP="00135A43">
                              <w:pPr>
                                <w:rPr>
                                  <w:sz w:val="18"/>
                                  <w:szCs w:val="18"/>
                                </w:rPr>
                              </w:pPr>
                              <w:hyperlink r:id="rId13" w:history="1">
                                <w:r w:rsidRPr="00135A43">
                                  <w:rPr>
                                    <w:rStyle w:val="Hyperlink"/>
                                    <w:sz w:val="18"/>
                                    <w:szCs w:val="18"/>
                                  </w:rPr>
                                  <w:t>This Photo</w:t>
                                </w:r>
                              </w:hyperlink>
                              <w:r w:rsidRPr="00135A43">
                                <w:rPr>
                                  <w:sz w:val="18"/>
                                  <w:szCs w:val="18"/>
                                </w:rPr>
                                <w:t xml:space="preserve"> by Unknown Author is licensed under </w:t>
                              </w:r>
                              <w:hyperlink r:id="rId14" w:history="1">
                                <w:r w:rsidRPr="00135A43">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B481D02" id="Group 12" o:spid="_x0000_s1026" style="position:absolute;left:0;text-align:left;margin-left:0;margin-top:79.05pt;width:210.2pt;height:254.9pt;z-index:251661312;mso-position-horizontal:left;mso-position-horizontal-relative:margin" coordsize="26695,323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669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">
                  <v:imagedata r:id="rId15" o:title=""/>
                </v:shape>
                <v:shapetype id="_x0000_t202" coordsize="21600,21600" o:spt="202" path="m,l,21600r21600,l21600,xe">
                  <v:stroke joinstyle="miter"/>
                  <v:path gradientshapeok="t" o:connecttype="rect"/>
                </v:shapetype>
                <v:shape id="Text Box 11" o:spid="_x0000_s1028" type="#_x0000_t202" style="position:absolute;top:27432;width:2669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738CB796" w14:textId="2E310740" w:rsidR="00135A43" w:rsidRPr="00135A43" w:rsidRDefault="00135A43" w:rsidP="00135A43">
                        <w:pPr>
                          <w:rPr>
                            <w:sz w:val="18"/>
                            <w:szCs w:val="18"/>
                          </w:rPr>
                        </w:pPr>
                        <w:hyperlink r:id="rId16" w:history="1">
                          <w:r w:rsidRPr="00135A43">
                            <w:rPr>
                              <w:rStyle w:val="Hyperlink"/>
                              <w:sz w:val="18"/>
                              <w:szCs w:val="18"/>
                            </w:rPr>
                            <w:t>This Photo</w:t>
                          </w:r>
                        </w:hyperlink>
                        <w:r w:rsidRPr="00135A43">
                          <w:rPr>
                            <w:sz w:val="18"/>
                            <w:szCs w:val="18"/>
                          </w:rPr>
                          <w:t xml:space="preserve"> by Unknown Author is licensed under </w:t>
                        </w:r>
                        <w:hyperlink r:id="rId17" w:history="1">
                          <w:r w:rsidRPr="00135A43">
                            <w:rPr>
                              <w:rStyle w:val="Hyperlink"/>
                              <w:sz w:val="18"/>
                              <w:szCs w:val="18"/>
                            </w:rPr>
                            <w:t>CC BY-SA-NC</w:t>
                          </w:r>
                        </w:hyperlink>
                      </w:p>
                    </w:txbxContent>
                  </v:textbox>
                </v:shape>
                <w10:wrap type="square" anchorx="margin"/>
              </v:group>
            </w:pict>
          </mc:Fallback>
        </mc:AlternateContent>
      </w:r>
      <w:r>
        <w:rPr>
          <w:rFonts w:ascii="Times New Roman" w:hAnsi="Times New Roman" w:cs="Times New Roman"/>
          <w:b/>
          <w:sz w:val="24"/>
          <w:szCs w:val="24"/>
        </w:rPr>
        <w:t>Implementation and Assessment</w:t>
      </w:r>
    </w:p>
    <w:p w14:paraId="71D5C48F" w14:textId="25C6350A" w:rsidR="00135A43" w:rsidRDefault="00135A43" w:rsidP="00135A4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visual schedule will travel with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and each activity will have an image matched to it so that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knows what she is doing at the time. The next activity will also be on the schedule so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knows what comes next. A visual timer will be used to show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how much time is left and when it is time to transition to the next activity. When the timer goes off she will know to move on to the next thing on the schedule. In order to teach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how to use the visual schedule, the teacher or paraprofessional will use physical prompting from behind the student to teach her how to navigate the schedule (Ganz, 2007). The prompts will be faded until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is using the schedule independently.</w:t>
      </w:r>
    </w:p>
    <w:p w14:paraId="6151780D" w14:textId="6C083096" w:rsidR="00135A43" w:rsidRPr="00A008D7" w:rsidRDefault="00135A43" w:rsidP="00A008D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order to assess the effectiveness of the visual schedule and visual timer, the teacher will monitor </w:t>
      </w:r>
      <w:proofErr w:type="spellStart"/>
      <w:r>
        <w:rPr>
          <w:rFonts w:ascii="Times New Roman" w:hAnsi="Times New Roman" w:cs="Times New Roman"/>
          <w:sz w:val="24"/>
          <w:szCs w:val="24"/>
        </w:rPr>
        <w:t>Nevah’s</w:t>
      </w:r>
      <w:proofErr w:type="spellEnd"/>
      <w:r>
        <w:rPr>
          <w:rFonts w:ascii="Times New Roman" w:hAnsi="Times New Roman" w:cs="Times New Roman"/>
          <w:sz w:val="24"/>
          <w:szCs w:val="24"/>
        </w:rPr>
        <w:t xml:space="preserve"> behavior to see if occurrences of crying, scratching, or screaming during transitions decrease over time. If they do, we can conclude that the program has been effective in supporting </w:t>
      </w:r>
      <w:proofErr w:type="spellStart"/>
      <w:r>
        <w:rPr>
          <w:rFonts w:ascii="Times New Roman" w:hAnsi="Times New Roman" w:cs="Times New Roman"/>
          <w:sz w:val="24"/>
          <w:szCs w:val="24"/>
        </w:rPr>
        <w:t>Nevah</w:t>
      </w:r>
      <w:proofErr w:type="spellEnd"/>
      <w:r>
        <w:rPr>
          <w:rFonts w:ascii="Times New Roman" w:hAnsi="Times New Roman" w:cs="Times New Roman"/>
          <w:sz w:val="24"/>
          <w:szCs w:val="24"/>
        </w:rPr>
        <w:t xml:space="preserve"> during transitions and allowed her to do so more effectively.</w:t>
      </w:r>
      <w:bookmarkStart w:id="0" w:name="_GoBack"/>
      <w:bookmarkEnd w:id="0"/>
    </w:p>
    <w:sectPr w:rsidR="00135A43" w:rsidRPr="00A008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8009A5"/>
    <w:multiLevelType w:val="hybridMultilevel"/>
    <w:tmpl w:val="724C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219"/>
    <w:rsid w:val="000406DB"/>
    <w:rsid w:val="00076327"/>
    <w:rsid w:val="000A3B69"/>
    <w:rsid w:val="001162A8"/>
    <w:rsid w:val="00135A43"/>
    <w:rsid w:val="00275D98"/>
    <w:rsid w:val="002B354B"/>
    <w:rsid w:val="002F5D40"/>
    <w:rsid w:val="003973D6"/>
    <w:rsid w:val="0050724B"/>
    <w:rsid w:val="00522D83"/>
    <w:rsid w:val="005776CF"/>
    <w:rsid w:val="006245D2"/>
    <w:rsid w:val="00694200"/>
    <w:rsid w:val="006E1A8B"/>
    <w:rsid w:val="00A008D7"/>
    <w:rsid w:val="00A8287D"/>
    <w:rsid w:val="00AC4219"/>
    <w:rsid w:val="00C04E5B"/>
    <w:rsid w:val="00D90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1374C"/>
  <w15:chartTrackingRefBased/>
  <w15:docId w15:val="{62D076E1-72F4-47F6-8B5A-258B938A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8D7"/>
    <w:pPr>
      <w:ind w:left="720"/>
      <w:contextualSpacing/>
    </w:pPr>
  </w:style>
  <w:style w:type="character" w:styleId="Hyperlink">
    <w:name w:val="Hyperlink"/>
    <w:basedOn w:val="DefaultParagraphFont"/>
    <w:uiPriority w:val="99"/>
    <w:unhideWhenUsed/>
    <w:rsid w:val="002F5D40"/>
    <w:rPr>
      <w:color w:val="0563C1" w:themeColor="hyperlink"/>
      <w:u w:val="single"/>
    </w:rPr>
  </w:style>
  <w:style w:type="character" w:styleId="UnresolvedMention">
    <w:name w:val="Unresolved Mention"/>
    <w:basedOn w:val="DefaultParagraphFont"/>
    <w:uiPriority w:val="99"/>
    <w:semiHidden/>
    <w:unhideWhenUsed/>
    <w:rsid w:val="002F5D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ulautista.com/2011/02/03/time-timer-o-como-medir-el-tiempo-visualment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cid:2EA76BE0-CC8E-4AA0-970F-F7F0ADE6B5C9" TargetMode="External"/><Relationship Id="rId12" Type="http://schemas.openxmlformats.org/officeDocument/2006/relationships/hyperlink" Target="http://www.aulautista.com/2011/02/03/time-timer-o-como-medir-el-tiempo-visualmente/" TargetMode="External"/><Relationship Id="rId17" Type="http://schemas.openxmlformats.org/officeDocument/2006/relationships/hyperlink" Target="https://creativecommons.org/licenses/by-nc-sa/3.0/" TargetMode="External"/><Relationship Id="rId2" Type="http://schemas.openxmlformats.org/officeDocument/2006/relationships/numbering" Target="numbering.xml"/><Relationship Id="rId16" Type="http://schemas.openxmlformats.org/officeDocument/2006/relationships/hyperlink" Target="http://www.aulautista.com/2011/02/03/time-timer-o-como-medir-el-tiempo-visualment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FB3A5ABB-531C-4789-BABD-59322739742F" TargetMode="External"/><Relationship Id="rId14" Type="http://schemas.openxmlformats.org/officeDocument/2006/relationships/hyperlink" Target="https://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7A889-C445-40E2-95A5-F74A40CF8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Pages>
  <Words>765</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Cartmel, Zachary</dc:creator>
  <cp:keywords/>
  <dc:description/>
  <cp:lastModifiedBy>Cartmel, Zachary</cp:lastModifiedBy>
  <cp:revision>8</cp:revision>
  <dcterms:created xsi:type="dcterms:W3CDTF">2018-10-21T17:41:00Z</dcterms:created>
  <dcterms:modified xsi:type="dcterms:W3CDTF">2018-10-21T20:44:00Z</dcterms:modified>
</cp:coreProperties>
</file>